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РОЗКЛАД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uk-UA" w:eastAsia="en-US" w:bidi="ar-SA"/>
        </w:rPr>
        <w:t>ІСПИТІВ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ДЛЯ АСПІРАНТІВ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ІІ-го РОКУ НАВЧАННЯ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Кафедра музикознавства та хорового мистецтва</w:t>
      </w:r>
    </w:p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9"/>
        <w:gridCol w:w="3072"/>
        <w:gridCol w:w="4605"/>
        <w:gridCol w:w="4607"/>
      </w:tblGrid>
      <w:tr>
        <w:trPr>
          <w:trHeight w:val="297" w:hRule="atLeast"/>
        </w:trPr>
        <w:tc>
          <w:tcPr>
            <w:tcW w:w="3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Контакти</w:t>
            </w:r>
          </w:p>
        </w:tc>
        <w:tc>
          <w:tcPr>
            <w:tcW w:w="46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</w:tr>
      <w:tr>
        <w:trPr/>
        <w:tc>
          <w:tcPr>
            <w:tcW w:w="306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val="uk-UA" w:eastAsia="ru-RU"/>
              </w:rPr>
              <w:t>Антропологія музики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highlight w:val="white"/>
                <w:lang w:val="uk-UA" w:eastAsia="en-US" w:bidi="ar-SA"/>
              </w:rPr>
              <w:t>okolom@gmail.com</w:t>
            </w:r>
          </w:p>
        </w:tc>
        <w:tc>
          <w:tcPr>
            <w:tcW w:w="460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uk-UA" w:eastAsia="en-US" w:bidi="ar-SA"/>
              </w:rPr>
              <w:t>17.01.2024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В.о. декана факультету </w:t>
      </w:r>
    </w:p>
    <w:p>
      <w:pPr>
        <w:sectPr>
          <w:type w:val="nextPage"/>
          <w:pgSz w:orient="landscape" w:w="16838" w:h="11906"/>
          <w:pgMar w:left="850" w:right="850" w:header="0" w:top="1417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  <w:tab/>
      </w:r>
      <w:r>
        <w:rPr>
          <w:rFonts w:eastAsia="Calibri" w:cs="Times New Roman" w:ascii="Times New Roman" w:hAnsi="Times New Roman" w:eastAsiaTheme="minorHAnsi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ffect w:val="none"/>
          <w:em w:val="none"/>
          <w:lang w:val="uk-UA" w:eastAsia="en-US" w:bidi="ar-SA"/>
        </w:rPr>
        <w:t>Мирослава ЦИГАНИК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РОЗКЛАД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uk-UA" w:eastAsia="en-US" w:bidi="ar-SA"/>
        </w:rPr>
        <w:t>ІСПИТІВ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ДЛЯ АСПІРАНТІВ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ІІІ-го РОКУ НАВЧАННЯ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Кафедра музикознавства та хорового мистецтва</w:t>
      </w:r>
    </w:p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9"/>
        <w:gridCol w:w="3072"/>
        <w:gridCol w:w="4605"/>
        <w:gridCol w:w="4607"/>
      </w:tblGrid>
      <w:tr>
        <w:trPr>
          <w:trHeight w:val="297" w:hRule="atLeast"/>
        </w:trPr>
        <w:tc>
          <w:tcPr>
            <w:tcW w:w="3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Контакти</w:t>
            </w:r>
          </w:p>
        </w:tc>
        <w:tc>
          <w:tcPr>
            <w:tcW w:w="46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</w:tr>
      <w:tr>
        <w:trPr>
          <w:trHeight w:val="739" w:hRule="atLeast"/>
        </w:trPr>
        <w:tc>
          <w:tcPr>
            <w:tcW w:w="306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val="uk-UA" w:eastAsia="ru-RU"/>
              </w:rPr>
              <w:t>Проблеми сучасного музикознавства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Проф. Сиротинська Н.І.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uk-UA" w:eastAsia="en-US" w:bidi="ar-SA"/>
              </w:rPr>
              <w:t>nataliya.syrotynska@lnu.edu.u</w:t>
            </w:r>
            <w:r>
              <w:rPr>
                <w:rFonts w:eastAsia="Calibri" w:cs="Times New Roman" w:ascii="Segoe UI Web (Cyrillic);Segoe UI;apple-system;BlinkMacSystemFont;Roboto;Helvetica Neue;sans-serif" w:hAnsi="Segoe UI Web (Cyrillic);Segoe UI;apple-system;BlinkMacSystemFont;Roboto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uk-UA" w:eastAsia="en-US" w:bidi="ar-SA"/>
              </w:rPr>
              <w:t>a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highlight w:val="white"/>
                <w:lang w:val="uk-UA" w:eastAsia="en-US" w:bidi="ar-SA"/>
              </w:rPr>
              <w:t xml:space="preserve"> </w:t>
            </w:r>
          </w:p>
        </w:tc>
        <w:tc>
          <w:tcPr>
            <w:tcW w:w="4607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000000"/>
                <w:kern w:val="0"/>
                <w:sz w:val="24"/>
                <w:szCs w:val="24"/>
                <w:lang w:val="en-US" w:eastAsia="en-US" w:bidi="ar-SA"/>
              </w:rPr>
              <w:t>12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.01.2024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В.о. декана факультету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  <w:tab/>
        <w:t xml:space="preserve">     </w:t>
      </w:r>
      <w:r>
        <w:rPr>
          <w:rFonts w:eastAsia="Calibri" w:cs="Times New Roman" w:ascii="Times New Roman" w:hAnsi="Times New Roman" w:eastAsiaTheme="minorHAnsi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ffect w:val="none"/>
          <w:em w:val="none"/>
          <w:lang w:val="uk-UA" w:eastAsia="en-US" w:bidi="ar-SA"/>
        </w:rPr>
        <w:t>Мирослава ЦИГАНИК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 Web (Cyrillic)">
    <w:altName w:val="Segoe UI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e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rPr>
      <w:color w:val="0000FF" w:themeColor="hyperlink"/>
      <w:u w:val="single"/>
    </w:rPr>
  </w:style>
  <w:style w:type="character" w:styleId="Style15">
    <w:name w:val="Виділення жирни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LibreOffice/6.4.5.2$Windows_X86_64 LibreOffice_project/a726b36747cf2001e06b58ad5db1aa3a9a1872d6</Application>
  <Pages>2</Pages>
  <Words>73</Words>
  <Characters>549</Characters>
  <CharactersWithSpaces>890</CharactersWithSpaces>
  <Paragraphs>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2018-10-02T07:37:00Z</dcterms:created>
  <dc:creator>UserXP</dc:creator>
  <dc:description/>
  <dc:language>uk-UA</dc:language>
  <cp:lastModifiedBy/>
  <cp:lastPrinted>2018-10-02T08:01:00Z</cp:lastPrinted>
  <dcterms:modified xsi:type="dcterms:W3CDTF">2024-01-04T16:26:52Z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